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4B06" w14:textId="77777777" w:rsidR="00086E69" w:rsidRPr="005B5741" w:rsidRDefault="00086E69" w:rsidP="005B5741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</w:p>
    <w:p w14:paraId="6081367A" w14:textId="5A20330C" w:rsidR="00122318" w:rsidRPr="005B5741" w:rsidRDefault="00122318" w:rsidP="005B5741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  <w:r w:rsidRPr="005B5741">
        <w:rPr>
          <w:b/>
          <w:color w:val="000000" w:themeColor="text1"/>
          <w:sz w:val="22"/>
          <w:szCs w:val="22"/>
        </w:rPr>
        <w:t>INFORMACJA DOTYCZĄCA PRZETWARZANIA DANYCH OSOBOWYCH</w:t>
      </w:r>
    </w:p>
    <w:p w14:paraId="28CBC2C4" w14:textId="61F08E56" w:rsidR="00B66DDC" w:rsidRPr="005B5741" w:rsidRDefault="00B66DDC" w:rsidP="005B5741">
      <w:pPr>
        <w:shd w:val="clear" w:color="auto" w:fill="FFFFFF"/>
        <w:jc w:val="center"/>
        <w:rPr>
          <w:bCs w:val="0"/>
          <w:color w:val="000000" w:themeColor="text1"/>
          <w:sz w:val="22"/>
          <w:szCs w:val="22"/>
        </w:rPr>
      </w:pPr>
      <w:r w:rsidRPr="005B5741">
        <w:rPr>
          <w:b/>
          <w:color w:val="000000" w:themeColor="text1"/>
          <w:sz w:val="22"/>
          <w:szCs w:val="22"/>
        </w:rPr>
        <w:t>- zapytanie ofertowe -</w:t>
      </w:r>
    </w:p>
    <w:p w14:paraId="7B23993A" w14:textId="77777777" w:rsidR="00067CFE" w:rsidRPr="005B5741" w:rsidRDefault="00067CFE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5B5741">
        <w:rPr>
          <w:bCs w:val="0"/>
          <w:color w:val="000000" w:themeColor="text1"/>
          <w:sz w:val="22"/>
          <w:szCs w:val="22"/>
        </w:rPr>
        <w:t>2016r.</w:t>
      </w:r>
      <w:proofErr w:type="gramEnd"/>
      <w:r w:rsidRPr="005B5741">
        <w:rPr>
          <w:bCs w:val="0"/>
          <w:color w:val="000000" w:themeColor="text1"/>
          <w:sz w:val="22"/>
          <w:szCs w:val="22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10ADB555" w14:textId="77777777" w:rsidR="00086E69" w:rsidRPr="005B5741" w:rsidRDefault="00086E69" w:rsidP="005B5741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</w:p>
    <w:p w14:paraId="0B7A3725" w14:textId="43B84EA4" w:rsidR="00122318" w:rsidRPr="005B5741" w:rsidRDefault="00122318" w:rsidP="005B5741">
      <w:pPr>
        <w:shd w:val="clear" w:color="auto" w:fill="FFFFFF"/>
        <w:jc w:val="center"/>
        <w:rPr>
          <w:bCs w:val="0"/>
          <w:color w:val="000000" w:themeColor="text1"/>
          <w:sz w:val="22"/>
          <w:szCs w:val="22"/>
        </w:rPr>
      </w:pPr>
      <w:r w:rsidRPr="005B5741">
        <w:rPr>
          <w:b/>
          <w:color w:val="000000" w:themeColor="text1"/>
          <w:sz w:val="22"/>
          <w:szCs w:val="22"/>
        </w:rPr>
        <w:t>I. ADMINISTRATOR DANYCH</w:t>
      </w:r>
    </w:p>
    <w:p w14:paraId="2CFD7C08" w14:textId="77777777" w:rsidR="007F7717" w:rsidRPr="005B5741" w:rsidRDefault="007F7717" w:rsidP="005B5741">
      <w:pPr>
        <w:jc w:val="both"/>
        <w:rPr>
          <w:sz w:val="22"/>
          <w:szCs w:val="22"/>
        </w:rPr>
      </w:pPr>
      <w:r w:rsidRPr="005B5741">
        <w:rPr>
          <w:sz w:val="22"/>
          <w:szCs w:val="22"/>
        </w:rPr>
        <w:t>Administratorem Pani/Pana danych osobowych jest Urząd Gminy Krościenko nad Dunajcem reprezentowany przez Wójta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138BFFA6" w14:textId="77777777" w:rsidR="007F7717" w:rsidRPr="005B5741" w:rsidRDefault="007F7717" w:rsidP="005B5741">
      <w:pPr>
        <w:jc w:val="both"/>
        <w:rPr>
          <w:sz w:val="22"/>
          <w:szCs w:val="22"/>
        </w:rPr>
      </w:pPr>
    </w:p>
    <w:p w14:paraId="7CDB3461" w14:textId="77777777" w:rsidR="007F7717" w:rsidRPr="005B5741" w:rsidRDefault="007F7717" w:rsidP="005B5741">
      <w:pPr>
        <w:jc w:val="center"/>
        <w:rPr>
          <w:b/>
          <w:bCs w:val="0"/>
          <w:sz w:val="22"/>
          <w:szCs w:val="22"/>
        </w:rPr>
      </w:pPr>
      <w:r w:rsidRPr="005B5741">
        <w:rPr>
          <w:b/>
          <w:sz w:val="22"/>
          <w:szCs w:val="22"/>
        </w:rPr>
        <w:t>II. INSPEKTOR OCHRONY DANYCH</w:t>
      </w:r>
    </w:p>
    <w:p w14:paraId="00756C79" w14:textId="77777777" w:rsidR="007F7717" w:rsidRPr="005B5741" w:rsidRDefault="007F7717" w:rsidP="005B5741">
      <w:pPr>
        <w:jc w:val="both"/>
        <w:rPr>
          <w:sz w:val="22"/>
          <w:szCs w:val="22"/>
        </w:rPr>
      </w:pPr>
      <w:r w:rsidRPr="005B5741">
        <w:rPr>
          <w:sz w:val="22"/>
          <w:szCs w:val="22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2301AA14" w14:textId="2CFABE2B" w:rsidR="00927E17" w:rsidRPr="005B5741" w:rsidRDefault="00927E17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  <w:shd w:val="clear" w:color="auto" w:fill="FFFFFF"/>
        </w:rPr>
      </w:pPr>
    </w:p>
    <w:p w14:paraId="37111DD6" w14:textId="663840EF" w:rsidR="00122318" w:rsidRPr="005B5741" w:rsidRDefault="00122318" w:rsidP="005B5741">
      <w:pPr>
        <w:shd w:val="clear" w:color="auto" w:fill="FFFFFF"/>
        <w:jc w:val="center"/>
        <w:rPr>
          <w:b/>
          <w:bCs w:val="0"/>
          <w:color w:val="000000" w:themeColor="text1"/>
          <w:sz w:val="22"/>
          <w:szCs w:val="22"/>
          <w:shd w:val="clear" w:color="auto" w:fill="FFFFFF"/>
        </w:rPr>
      </w:pPr>
      <w:r w:rsidRPr="005B5741">
        <w:rPr>
          <w:b/>
          <w:bCs w:val="0"/>
          <w:color w:val="000000" w:themeColor="text1"/>
          <w:sz w:val="22"/>
          <w:szCs w:val="22"/>
          <w:shd w:val="clear" w:color="auto" w:fill="FFFFFF"/>
        </w:rPr>
        <w:t>I</w:t>
      </w:r>
      <w:r w:rsidR="000563E9" w:rsidRPr="005B5741">
        <w:rPr>
          <w:b/>
          <w:bCs w:val="0"/>
          <w:color w:val="000000" w:themeColor="text1"/>
          <w:sz w:val="22"/>
          <w:szCs w:val="22"/>
          <w:shd w:val="clear" w:color="auto" w:fill="FFFFFF"/>
        </w:rPr>
        <w:t>I</w:t>
      </w:r>
      <w:r w:rsidRPr="005B5741">
        <w:rPr>
          <w:b/>
          <w:bCs w:val="0"/>
          <w:color w:val="000000" w:themeColor="text1"/>
          <w:sz w:val="22"/>
          <w:szCs w:val="22"/>
          <w:shd w:val="clear" w:color="auto" w:fill="FFFFFF"/>
        </w:rPr>
        <w:t>I. ŹRÓDŁO POZYSKANIA DANYCH</w:t>
      </w:r>
    </w:p>
    <w:p w14:paraId="26B27961" w14:textId="2D6E53CA" w:rsidR="00122318" w:rsidRPr="005B5741" w:rsidRDefault="00793BF3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  <w:shd w:val="clear" w:color="auto" w:fill="FFFFFF"/>
        </w:rPr>
        <w:t>D</w:t>
      </w:r>
      <w:r w:rsidR="00122318" w:rsidRPr="005B5741">
        <w:rPr>
          <w:bCs w:val="0"/>
          <w:color w:val="000000" w:themeColor="text1"/>
          <w:sz w:val="22"/>
          <w:szCs w:val="22"/>
          <w:shd w:val="clear" w:color="auto" w:fill="FFFFFF"/>
        </w:rPr>
        <w:t xml:space="preserve">ane osobowe pozyskaliśmy bezpośrednio od Pani/Pana, a w </w:t>
      </w:r>
      <w:r w:rsidR="00927E17" w:rsidRPr="005B5741">
        <w:rPr>
          <w:bCs w:val="0"/>
          <w:color w:val="000000" w:themeColor="text1"/>
          <w:sz w:val="22"/>
          <w:szCs w:val="22"/>
          <w:shd w:val="clear" w:color="auto" w:fill="FFFFFF"/>
        </w:rPr>
        <w:t>przypadku,</w:t>
      </w:r>
      <w:r w:rsidR="00122318" w:rsidRPr="005B5741">
        <w:rPr>
          <w:bCs w:val="0"/>
          <w:color w:val="000000" w:themeColor="text1"/>
          <w:sz w:val="22"/>
          <w:szCs w:val="22"/>
          <w:shd w:val="clear" w:color="auto" w:fill="FFFFFF"/>
        </w:rPr>
        <w:t xml:space="preserve"> kiedy dane nie pochodzą od osoby, której </w:t>
      </w:r>
      <w:r w:rsidR="002911CF" w:rsidRPr="005B5741">
        <w:rPr>
          <w:bCs w:val="0"/>
          <w:color w:val="000000" w:themeColor="text1"/>
          <w:sz w:val="22"/>
          <w:szCs w:val="22"/>
          <w:shd w:val="clear" w:color="auto" w:fill="FFFFFF"/>
        </w:rPr>
        <w:t>te dane dotyczą są one pozyskan</w:t>
      </w:r>
      <w:r w:rsidR="00122318" w:rsidRPr="005B5741">
        <w:rPr>
          <w:bCs w:val="0"/>
          <w:color w:val="000000" w:themeColor="text1"/>
          <w:sz w:val="22"/>
          <w:szCs w:val="22"/>
          <w:shd w:val="clear" w:color="auto" w:fill="FFFFFF"/>
        </w:rPr>
        <w:t xml:space="preserve">e </w:t>
      </w:r>
      <w:r w:rsidRPr="005B5741">
        <w:rPr>
          <w:bCs w:val="0"/>
          <w:color w:val="000000" w:themeColor="text1"/>
          <w:sz w:val="22"/>
          <w:szCs w:val="22"/>
          <w:shd w:val="clear" w:color="auto" w:fill="FFFFFF"/>
        </w:rPr>
        <w:t xml:space="preserve">od kontrahenta, </w:t>
      </w:r>
      <w:r w:rsidR="002911CF" w:rsidRPr="005B5741">
        <w:rPr>
          <w:bCs w:val="0"/>
          <w:color w:val="000000" w:themeColor="text1"/>
          <w:sz w:val="22"/>
          <w:szCs w:val="22"/>
          <w:shd w:val="clear" w:color="auto" w:fill="FFFFFF"/>
        </w:rPr>
        <w:t xml:space="preserve">oferenta. </w:t>
      </w:r>
      <w:r w:rsidRPr="005B5741">
        <w:rPr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0CE2EE6" w14:textId="77777777" w:rsidR="00086E69" w:rsidRPr="005B5741" w:rsidRDefault="00086E69" w:rsidP="005B5741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</w:p>
    <w:p w14:paraId="27E74187" w14:textId="3FDBDD86" w:rsidR="00122318" w:rsidRPr="005B5741" w:rsidRDefault="000563E9" w:rsidP="005B5741">
      <w:pPr>
        <w:shd w:val="clear" w:color="auto" w:fill="FFFFFF"/>
        <w:jc w:val="center"/>
        <w:rPr>
          <w:bCs w:val="0"/>
          <w:color w:val="000000" w:themeColor="text1"/>
          <w:sz w:val="22"/>
          <w:szCs w:val="22"/>
        </w:rPr>
      </w:pPr>
      <w:r w:rsidRPr="005B5741">
        <w:rPr>
          <w:b/>
          <w:color w:val="000000" w:themeColor="text1"/>
          <w:sz w:val="22"/>
          <w:szCs w:val="22"/>
        </w:rPr>
        <w:t>IV</w:t>
      </w:r>
      <w:r w:rsidR="00122318" w:rsidRPr="005B5741">
        <w:rPr>
          <w:b/>
          <w:color w:val="000000" w:themeColor="text1"/>
          <w:sz w:val="22"/>
          <w:szCs w:val="22"/>
        </w:rPr>
        <w:t>. PODSTAWA PRAWNA I CELE PRZETWARZANIA DANYCH OSOBOWYCH</w:t>
      </w:r>
    </w:p>
    <w:p w14:paraId="6DC98FDD" w14:textId="69546C00" w:rsidR="00122318" w:rsidRPr="005B5741" w:rsidRDefault="00793BF3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>Dane osobowe pozyskane w ramach</w:t>
      </w:r>
      <w:r w:rsidR="002911CF" w:rsidRPr="005B5741">
        <w:rPr>
          <w:bCs w:val="0"/>
          <w:color w:val="000000" w:themeColor="text1"/>
          <w:sz w:val="22"/>
          <w:szCs w:val="22"/>
        </w:rPr>
        <w:t xml:space="preserve"> złożonych ofert </w:t>
      </w:r>
      <w:r w:rsidRPr="005B5741">
        <w:rPr>
          <w:bCs w:val="0"/>
          <w:color w:val="000000" w:themeColor="text1"/>
          <w:sz w:val="22"/>
          <w:szCs w:val="22"/>
        </w:rPr>
        <w:t>będą przetwarzane w celu</w:t>
      </w:r>
      <w:r w:rsidR="00122318" w:rsidRPr="005B5741">
        <w:rPr>
          <w:bCs w:val="0"/>
          <w:color w:val="000000" w:themeColor="text1"/>
          <w:sz w:val="22"/>
          <w:szCs w:val="22"/>
        </w:rPr>
        <w:t>:</w:t>
      </w:r>
    </w:p>
    <w:p w14:paraId="3201A4D9" w14:textId="021CE450" w:rsidR="002911CF" w:rsidRPr="005B5741" w:rsidRDefault="002911CF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 xml:space="preserve">- wyłonienia wykonawców na realizację zamówienia publicznego o wartości </w:t>
      </w:r>
      <w:r w:rsidR="00E31CC0" w:rsidRPr="005B5741">
        <w:rPr>
          <w:bCs w:val="0"/>
          <w:color w:val="000000" w:themeColor="text1"/>
          <w:sz w:val="22"/>
          <w:szCs w:val="22"/>
        </w:rPr>
        <w:t xml:space="preserve">szacunkowej </w:t>
      </w:r>
      <w:r w:rsidRPr="005B5741">
        <w:rPr>
          <w:bCs w:val="0"/>
          <w:color w:val="000000" w:themeColor="text1"/>
          <w:sz w:val="22"/>
          <w:szCs w:val="22"/>
        </w:rPr>
        <w:t xml:space="preserve">poniżej </w:t>
      </w:r>
      <w:r w:rsidR="00E31CC0" w:rsidRPr="005B5741">
        <w:rPr>
          <w:bCs w:val="0"/>
          <w:color w:val="000000" w:themeColor="text1"/>
          <w:sz w:val="22"/>
          <w:szCs w:val="22"/>
        </w:rPr>
        <w:t>1</w:t>
      </w:r>
      <w:r w:rsidRPr="005B5741">
        <w:rPr>
          <w:bCs w:val="0"/>
          <w:color w:val="000000" w:themeColor="text1"/>
          <w:sz w:val="22"/>
          <w:szCs w:val="22"/>
        </w:rPr>
        <w:t xml:space="preserve">30 tyś. </w:t>
      </w:r>
      <w:r w:rsidR="00E31CC0" w:rsidRPr="005B5741">
        <w:rPr>
          <w:bCs w:val="0"/>
          <w:color w:val="000000" w:themeColor="text1"/>
          <w:sz w:val="22"/>
          <w:szCs w:val="22"/>
        </w:rPr>
        <w:t>zł</w:t>
      </w:r>
      <w:r w:rsidRPr="005B5741">
        <w:rPr>
          <w:bCs w:val="0"/>
          <w:color w:val="000000" w:themeColor="text1"/>
          <w:sz w:val="22"/>
          <w:szCs w:val="22"/>
        </w:rPr>
        <w:t xml:space="preserve">, </w:t>
      </w:r>
      <w:r w:rsidR="005B7FC7" w:rsidRPr="005B5741">
        <w:rPr>
          <w:bCs w:val="0"/>
          <w:color w:val="000000" w:themeColor="text1"/>
          <w:sz w:val="22"/>
          <w:szCs w:val="22"/>
        </w:rPr>
        <w:t xml:space="preserve">zgodnie z Regulaminem udzielania zamówień publicznych, </w:t>
      </w:r>
      <w:r w:rsidRPr="005B5741">
        <w:rPr>
          <w:bCs w:val="0"/>
          <w:color w:val="000000" w:themeColor="text1"/>
          <w:sz w:val="22"/>
          <w:szCs w:val="22"/>
        </w:rPr>
        <w:t xml:space="preserve">a następnie </w:t>
      </w:r>
      <w:r w:rsidR="005E06D1" w:rsidRPr="005B5741">
        <w:rPr>
          <w:bCs w:val="0"/>
          <w:color w:val="000000" w:themeColor="text1"/>
          <w:sz w:val="22"/>
          <w:szCs w:val="22"/>
        </w:rPr>
        <w:t xml:space="preserve">w celu </w:t>
      </w:r>
      <w:r w:rsidRPr="005B5741">
        <w:rPr>
          <w:bCs w:val="0"/>
          <w:color w:val="000000" w:themeColor="text1"/>
          <w:sz w:val="22"/>
          <w:szCs w:val="22"/>
        </w:rPr>
        <w:t>zawarcia i realizacji umowy (art. 6 ust. 1 lit</w:t>
      </w:r>
      <w:r w:rsidR="001042C5" w:rsidRPr="005B5741">
        <w:rPr>
          <w:bCs w:val="0"/>
          <w:color w:val="000000" w:themeColor="text1"/>
          <w:sz w:val="22"/>
          <w:szCs w:val="22"/>
        </w:rPr>
        <w:t>.</w:t>
      </w:r>
      <w:r w:rsidRPr="005B5741">
        <w:rPr>
          <w:bCs w:val="0"/>
          <w:color w:val="000000" w:themeColor="text1"/>
          <w:sz w:val="22"/>
          <w:szCs w:val="22"/>
        </w:rPr>
        <w:t xml:space="preserve"> b RODO),</w:t>
      </w:r>
      <w:r w:rsidR="005B7FC7" w:rsidRPr="005B5741">
        <w:rPr>
          <w:bCs w:val="0"/>
          <w:color w:val="000000" w:themeColor="text1"/>
          <w:sz w:val="22"/>
          <w:szCs w:val="22"/>
        </w:rPr>
        <w:t xml:space="preserve"> </w:t>
      </w:r>
    </w:p>
    <w:p w14:paraId="68A0F77C" w14:textId="003A8837" w:rsidR="00122318" w:rsidRPr="005B5741" w:rsidRDefault="00D543A6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 xml:space="preserve">- </w:t>
      </w:r>
      <w:r w:rsidR="000563E9" w:rsidRPr="005B5741">
        <w:rPr>
          <w:bCs w:val="0"/>
          <w:color w:val="000000" w:themeColor="text1"/>
          <w:sz w:val="22"/>
          <w:szCs w:val="22"/>
        </w:rPr>
        <w:t>wypełnienia obowiązków prawnych ciążących na Administratorze, w tym obowiązków</w:t>
      </w:r>
      <w:r w:rsidRPr="005B5741">
        <w:rPr>
          <w:sz w:val="22"/>
          <w:szCs w:val="22"/>
          <w:shd w:val="clear" w:color="auto" w:fill="FFFFFF"/>
        </w:rPr>
        <w:t xml:space="preserve"> poda</w:t>
      </w:r>
      <w:r w:rsidR="000563E9" w:rsidRPr="005B5741">
        <w:rPr>
          <w:sz w:val="22"/>
          <w:szCs w:val="22"/>
          <w:shd w:val="clear" w:color="auto" w:fill="FFFFFF"/>
        </w:rPr>
        <w:t>tkowych i</w:t>
      </w:r>
      <w:r w:rsidR="00086E69" w:rsidRPr="005B5741">
        <w:rPr>
          <w:sz w:val="22"/>
          <w:szCs w:val="22"/>
          <w:shd w:val="clear" w:color="auto" w:fill="FFFFFF"/>
        </w:rPr>
        <w:t> </w:t>
      </w:r>
      <w:r w:rsidR="000563E9" w:rsidRPr="005B5741">
        <w:rPr>
          <w:sz w:val="22"/>
          <w:szCs w:val="22"/>
          <w:shd w:val="clear" w:color="auto" w:fill="FFFFFF"/>
        </w:rPr>
        <w:t xml:space="preserve">księgowo-rachunkowych, </w:t>
      </w:r>
      <w:r w:rsidR="002911CF" w:rsidRPr="005B5741">
        <w:rPr>
          <w:sz w:val="22"/>
          <w:szCs w:val="22"/>
          <w:shd w:val="clear" w:color="auto" w:fill="FFFFFF"/>
        </w:rPr>
        <w:t xml:space="preserve">związanych z ewentualną realizacją umowy </w:t>
      </w:r>
      <w:r w:rsidRPr="005B5741">
        <w:rPr>
          <w:sz w:val="22"/>
          <w:szCs w:val="22"/>
          <w:shd w:val="clear" w:color="auto" w:fill="FFFFFF"/>
        </w:rPr>
        <w:t xml:space="preserve">(podstawa prawna: art. 6 ust. 1 lit. c </w:t>
      </w:r>
      <w:r w:rsidR="001042C5" w:rsidRPr="005B5741">
        <w:rPr>
          <w:sz w:val="22"/>
          <w:szCs w:val="22"/>
          <w:shd w:val="clear" w:color="auto" w:fill="FFFFFF"/>
        </w:rPr>
        <w:t>RODO</w:t>
      </w:r>
      <w:r w:rsidRPr="005B5741">
        <w:rPr>
          <w:sz w:val="22"/>
          <w:szCs w:val="22"/>
          <w:shd w:val="clear" w:color="auto" w:fill="FFFFFF"/>
        </w:rPr>
        <w:t>)</w:t>
      </w:r>
      <w:r w:rsidR="00973DAB" w:rsidRPr="005B5741">
        <w:rPr>
          <w:sz w:val="22"/>
          <w:szCs w:val="22"/>
          <w:shd w:val="clear" w:color="auto" w:fill="FFFFFF"/>
        </w:rPr>
        <w:t>,</w:t>
      </w:r>
    </w:p>
    <w:p w14:paraId="77F8649D" w14:textId="13F9EF44" w:rsidR="00D543A6" w:rsidRPr="005B5741" w:rsidRDefault="00D543A6" w:rsidP="005B5741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B5741">
        <w:rPr>
          <w:bCs w:val="0"/>
          <w:sz w:val="22"/>
          <w:szCs w:val="22"/>
        </w:rPr>
        <w:t xml:space="preserve">- </w:t>
      </w:r>
      <w:r w:rsidRPr="005B5741">
        <w:rPr>
          <w:sz w:val="22"/>
          <w:szCs w:val="22"/>
          <w:shd w:val="clear" w:color="auto" w:fill="FFFFFF"/>
        </w:rPr>
        <w:t xml:space="preserve">ewentualnego ustalenia lub dochodzenia roszczeń lub obrony przed roszczeniami (podstawa prawna: art. 6 ust. 1 lit. </w:t>
      </w:r>
      <w:r w:rsidR="001042C5" w:rsidRPr="005B5741">
        <w:rPr>
          <w:sz w:val="22"/>
          <w:szCs w:val="22"/>
          <w:shd w:val="clear" w:color="auto" w:fill="FFFFFF"/>
        </w:rPr>
        <w:t>f RODO</w:t>
      </w:r>
      <w:r w:rsidRPr="005B5741">
        <w:rPr>
          <w:sz w:val="22"/>
          <w:szCs w:val="22"/>
          <w:shd w:val="clear" w:color="auto" w:fill="FFFFFF"/>
        </w:rPr>
        <w:t>)</w:t>
      </w:r>
      <w:r w:rsidR="00086E69" w:rsidRPr="005B5741">
        <w:rPr>
          <w:sz w:val="22"/>
          <w:szCs w:val="22"/>
          <w:shd w:val="clear" w:color="auto" w:fill="FFFFFF"/>
        </w:rPr>
        <w:t>.</w:t>
      </w:r>
    </w:p>
    <w:p w14:paraId="502A6C79" w14:textId="77777777" w:rsidR="00086E69" w:rsidRPr="005B5741" w:rsidRDefault="00086E69" w:rsidP="005B5741">
      <w:pPr>
        <w:shd w:val="clear" w:color="auto" w:fill="FFFFFF"/>
        <w:jc w:val="both"/>
        <w:rPr>
          <w:bCs w:val="0"/>
          <w:sz w:val="22"/>
          <w:szCs w:val="22"/>
        </w:rPr>
      </w:pPr>
    </w:p>
    <w:p w14:paraId="03F90AB7" w14:textId="39F4A2B1" w:rsidR="00122318" w:rsidRPr="005B5741" w:rsidRDefault="00122318" w:rsidP="005B5741">
      <w:pPr>
        <w:shd w:val="clear" w:color="auto" w:fill="FFFFFF"/>
        <w:jc w:val="center"/>
        <w:rPr>
          <w:bCs w:val="0"/>
          <w:color w:val="000000" w:themeColor="text1"/>
          <w:sz w:val="22"/>
          <w:szCs w:val="22"/>
        </w:rPr>
      </w:pPr>
      <w:r w:rsidRPr="005B5741">
        <w:rPr>
          <w:b/>
          <w:color w:val="000000" w:themeColor="text1"/>
          <w:sz w:val="22"/>
          <w:szCs w:val="22"/>
        </w:rPr>
        <w:t>V. ODBIORCY DANYCH OSOBOWYCH</w:t>
      </w:r>
    </w:p>
    <w:p w14:paraId="041CB97E" w14:textId="77777777" w:rsidR="00122318" w:rsidRPr="005B5741" w:rsidRDefault="00122318" w:rsidP="005B5741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>Odbiorcami Pani/Pana danych osobowych będą wyłącznie podmioty uprawnione do uzyskania danych osobowych na podstawie przepisów prawa.</w:t>
      </w:r>
    </w:p>
    <w:p w14:paraId="1D50F998" w14:textId="0A7A1AAE" w:rsidR="00122318" w:rsidRPr="005B5741" w:rsidRDefault="00122318" w:rsidP="005B5741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>Pani/Pana dane mogą być ponadto przekazywane podmiotom przetwarzającym dane osobowe na zlecenie Administratora np. dostawcom usług IT i innym podmiotom przetwarzającym dane w celu określonych przez Administratora – przy czym takie podmioty przetwarzają dan</w:t>
      </w:r>
      <w:r w:rsidR="000563E9" w:rsidRPr="005B5741">
        <w:rPr>
          <w:bCs w:val="0"/>
          <w:color w:val="000000" w:themeColor="text1"/>
          <w:sz w:val="22"/>
          <w:szCs w:val="22"/>
        </w:rPr>
        <w:t xml:space="preserve">e wyłącznie na podstawie umowy </w:t>
      </w:r>
      <w:r w:rsidRPr="005B5741">
        <w:rPr>
          <w:bCs w:val="0"/>
          <w:color w:val="000000" w:themeColor="text1"/>
          <w:sz w:val="22"/>
          <w:szCs w:val="22"/>
        </w:rPr>
        <w:t>z Administratorem.</w:t>
      </w:r>
    </w:p>
    <w:p w14:paraId="6618FD80" w14:textId="77777777" w:rsidR="00086E69" w:rsidRPr="005B5741" w:rsidRDefault="00086E69" w:rsidP="005B5741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</w:p>
    <w:p w14:paraId="46840679" w14:textId="62EAD5CD" w:rsidR="00122318" w:rsidRPr="005B5741" w:rsidRDefault="00122318" w:rsidP="005B5741">
      <w:pPr>
        <w:shd w:val="clear" w:color="auto" w:fill="FFFFFF"/>
        <w:jc w:val="center"/>
        <w:rPr>
          <w:bCs w:val="0"/>
          <w:color w:val="000000" w:themeColor="text1"/>
          <w:sz w:val="22"/>
          <w:szCs w:val="22"/>
        </w:rPr>
      </w:pPr>
      <w:r w:rsidRPr="005B5741">
        <w:rPr>
          <w:b/>
          <w:color w:val="000000" w:themeColor="text1"/>
          <w:sz w:val="22"/>
          <w:szCs w:val="22"/>
        </w:rPr>
        <w:t>V</w:t>
      </w:r>
      <w:r w:rsidR="000563E9" w:rsidRPr="005B5741">
        <w:rPr>
          <w:b/>
          <w:color w:val="000000" w:themeColor="text1"/>
          <w:sz w:val="22"/>
          <w:szCs w:val="22"/>
        </w:rPr>
        <w:t>I</w:t>
      </w:r>
      <w:r w:rsidRPr="005B5741">
        <w:rPr>
          <w:b/>
          <w:color w:val="000000" w:themeColor="text1"/>
          <w:sz w:val="22"/>
          <w:szCs w:val="22"/>
        </w:rPr>
        <w:t>. OKRES PRZECHOWYWANIA DANYCH OSOBOWYCH</w:t>
      </w:r>
    </w:p>
    <w:p w14:paraId="51F92A05" w14:textId="095E39AA" w:rsidR="00122318" w:rsidRPr="005B5741" w:rsidRDefault="00122318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>Dane osobowe od momentu pozyskania będą przechowywane przez okres wynikający z odpowiednich regulacji prawnych. Kryteria okresu przechowywania ustala się w oparciu o klasyfikację i kwalifikację dokumentac</w:t>
      </w:r>
      <w:r w:rsidR="000563E9" w:rsidRPr="005B5741">
        <w:rPr>
          <w:bCs w:val="0"/>
          <w:color w:val="000000" w:themeColor="text1"/>
          <w:sz w:val="22"/>
          <w:szCs w:val="22"/>
        </w:rPr>
        <w:t>ji</w:t>
      </w:r>
      <w:r w:rsidRPr="005B5741">
        <w:rPr>
          <w:bCs w:val="0"/>
          <w:color w:val="000000" w:themeColor="text1"/>
          <w:sz w:val="22"/>
          <w:szCs w:val="22"/>
        </w:rPr>
        <w:t xml:space="preserve"> w j</w:t>
      </w:r>
      <w:r w:rsidR="00450E4C" w:rsidRPr="005B5741">
        <w:rPr>
          <w:bCs w:val="0"/>
          <w:color w:val="000000" w:themeColor="text1"/>
          <w:sz w:val="22"/>
          <w:szCs w:val="22"/>
        </w:rPr>
        <w:t>ednolitym rzeczowym wykazie akt.</w:t>
      </w:r>
    </w:p>
    <w:p w14:paraId="1925E7D2" w14:textId="77777777" w:rsidR="00086E69" w:rsidRPr="005B5741" w:rsidRDefault="00086E69" w:rsidP="005B5741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</w:p>
    <w:p w14:paraId="5ECDE864" w14:textId="7ED6E7ED" w:rsidR="00122318" w:rsidRPr="005B5741" w:rsidRDefault="00122318" w:rsidP="005B5741">
      <w:pPr>
        <w:shd w:val="clear" w:color="auto" w:fill="FFFFFF"/>
        <w:jc w:val="center"/>
        <w:rPr>
          <w:bCs w:val="0"/>
          <w:color w:val="000000" w:themeColor="text1"/>
          <w:sz w:val="22"/>
          <w:szCs w:val="22"/>
        </w:rPr>
      </w:pPr>
      <w:r w:rsidRPr="005B5741">
        <w:rPr>
          <w:b/>
          <w:color w:val="000000" w:themeColor="text1"/>
          <w:sz w:val="22"/>
          <w:szCs w:val="22"/>
        </w:rPr>
        <w:t>V</w:t>
      </w:r>
      <w:r w:rsidR="000563E9" w:rsidRPr="005B5741">
        <w:rPr>
          <w:b/>
          <w:color w:val="000000" w:themeColor="text1"/>
          <w:sz w:val="22"/>
          <w:szCs w:val="22"/>
        </w:rPr>
        <w:t>I</w:t>
      </w:r>
      <w:r w:rsidRPr="005B5741">
        <w:rPr>
          <w:b/>
          <w:color w:val="000000" w:themeColor="text1"/>
          <w:sz w:val="22"/>
          <w:szCs w:val="22"/>
        </w:rPr>
        <w:t>I. INFORMACJE O WYMOGU/DOBROWOLNOŚCI PODANIA DANYCH ORAZ KONSEKWENCJI NIEPODANIA DANYCH OSOBOWYCH</w:t>
      </w:r>
    </w:p>
    <w:p w14:paraId="1C5937B8" w14:textId="032B83F4" w:rsidR="00122318" w:rsidRPr="005B5741" w:rsidRDefault="00122318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>Podanie danych osobowych jest niezbędn</w:t>
      </w:r>
      <w:r w:rsidR="00D85536" w:rsidRPr="005B5741">
        <w:rPr>
          <w:bCs w:val="0"/>
          <w:color w:val="000000" w:themeColor="text1"/>
          <w:sz w:val="22"/>
          <w:szCs w:val="22"/>
        </w:rPr>
        <w:t>e dla celów określonych w pkt IV</w:t>
      </w:r>
      <w:r w:rsidR="001042C5" w:rsidRPr="005B5741">
        <w:rPr>
          <w:bCs w:val="0"/>
          <w:color w:val="000000" w:themeColor="text1"/>
          <w:sz w:val="22"/>
          <w:szCs w:val="22"/>
        </w:rPr>
        <w:t>, a ich niepodanie będzie skutkowało niemożnością rozpatrzenia oferty i zawarcia umowy.</w:t>
      </w:r>
      <w:r w:rsidR="00D543A6" w:rsidRPr="005B5741">
        <w:rPr>
          <w:bCs w:val="0"/>
          <w:color w:val="000000" w:themeColor="text1"/>
          <w:sz w:val="22"/>
          <w:szCs w:val="22"/>
        </w:rPr>
        <w:t xml:space="preserve"> </w:t>
      </w:r>
    </w:p>
    <w:p w14:paraId="1C0A8D32" w14:textId="77777777" w:rsidR="00086E69" w:rsidRPr="005B5741" w:rsidRDefault="00086E69" w:rsidP="005B5741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</w:p>
    <w:p w14:paraId="25BB5D32" w14:textId="5E3B17BD" w:rsidR="00122318" w:rsidRPr="005B5741" w:rsidRDefault="00122318" w:rsidP="005B5741">
      <w:pPr>
        <w:shd w:val="clear" w:color="auto" w:fill="FFFFFF"/>
        <w:jc w:val="center"/>
        <w:rPr>
          <w:bCs w:val="0"/>
          <w:color w:val="000000" w:themeColor="text1"/>
          <w:sz w:val="22"/>
          <w:szCs w:val="22"/>
        </w:rPr>
      </w:pPr>
      <w:r w:rsidRPr="005B5741">
        <w:rPr>
          <w:b/>
          <w:color w:val="000000" w:themeColor="text1"/>
          <w:sz w:val="22"/>
          <w:szCs w:val="22"/>
        </w:rPr>
        <w:t>VI</w:t>
      </w:r>
      <w:r w:rsidR="000563E9" w:rsidRPr="005B5741">
        <w:rPr>
          <w:b/>
          <w:color w:val="000000" w:themeColor="text1"/>
          <w:sz w:val="22"/>
          <w:szCs w:val="22"/>
        </w:rPr>
        <w:t>I</w:t>
      </w:r>
      <w:r w:rsidRPr="005B5741">
        <w:rPr>
          <w:b/>
          <w:color w:val="000000" w:themeColor="text1"/>
          <w:sz w:val="22"/>
          <w:szCs w:val="22"/>
        </w:rPr>
        <w:t>I. PRAWA OSÓB, KTÓRYCH DANE DOTYCZĄ</w:t>
      </w:r>
    </w:p>
    <w:p w14:paraId="1E2BF3ED" w14:textId="77777777" w:rsidR="00927E17" w:rsidRPr="005B5741" w:rsidRDefault="00122318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>W związku z przetwarzaniem Pani/Pana danych osobowych posiada Pani/Pan prawo do:</w:t>
      </w:r>
    </w:p>
    <w:p w14:paraId="1FF3085B" w14:textId="7C95E981" w:rsidR="00122318" w:rsidRPr="005B5741" w:rsidRDefault="00122318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>1) dostępu do treści swoich danych osobowych</w:t>
      </w:r>
      <w:r w:rsidR="002911CF" w:rsidRPr="005B5741">
        <w:rPr>
          <w:bCs w:val="0"/>
          <w:color w:val="000000" w:themeColor="text1"/>
          <w:sz w:val="22"/>
          <w:szCs w:val="22"/>
        </w:rPr>
        <w:t>,</w:t>
      </w:r>
    </w:p>
    <w:p w14:paraId="49943F95" w14:textId="69D67BAE" w:rsidR="00122318" w:rsidRPr="005B5741" w:rsidRDefault="00122318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>2) prawo do sprostowania danych</w:t>
      </w:r>
      <w:r w:rsidR="002911CF" w:rsidRPr="005B5741">
        <w:rPr>
          <w:bCs w:val="0"/>
          <w:color w:val="000000" w:themeColor="text1"/>
          <w:sz w:val="22"/>
          <w:szCs w:val="22"/>
        </w:rPr>
        <w:t>,</w:t>
      </w:r>
    </w:p>
    <w:p w14:paraId="57581DA1" w14:textId="7E8B86B4" w:rsidR="00122318" w:rsidRPr="005B5741" w:rsidRDefault="00122318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 xml:space="preserve">3) </w:t>
      </w:r>
      <w:r w:rsidR="00F90D57" w:rsidRPr="005B5741">
        <w:rPr>
          <w:bCs w:val="0"/>
          <w:color w:val="000000" w:themeColor="text1"/>
          <w:sz w:val="22"/>
          <w:szCs w:val="22"/>
        </w:rPr>
        <w:t xml:space="preserve">usunięcia i </w:t>
      </w:r>
      <w:r w:rsidRPr="005B5741">
        <w:rPr>
          <w:bCs w:val="0"/>
          <w:color w:val="000000" w:themeColor="text1"/>
          <w:sz w:val="22"/>
          <w:szCs w:val="22"/>
        </w:rPr>
        <w:t>ograniczenia</w:t>
      </w:r>
      <w:r w:rsidR="002911CF" w:rsidRPr="005B5741">
        <w:rPr>
          <w:bCs w:val="0"/>
          <w:color w:val="000000" w:themeColor="text1"/>
          <w:sz w:val="22"/>
          <w:szCs w:val="22"/>
        </w:rPr>
        <w:t xml:space="preserve"> przetwarzania danych osobowych,</w:t>
      </w:r>
    </w:p>
    <w:p w14:paraId="474C3203" w14:textId="57FA9E17" w:rsidR="00D543A6" w:rsidRPr="005B5741" w:rsidRDefault="002911CF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 xml:space="preserve">4) </w:t>
      </w:r>
      <w:r w:rsidR="00F90D57" w:rsidRPr="005B5741">
        <w:rPr>
          <w:bCs w:val="0"/>
          <w:color w:val="000000" w:themeColor="text1"/>
          <w:sz w:val="22"/>
          <w:szCs w:val="22"/>
        </w:rPr>
        <w:t>wniesienia sprzeciwu,</w:t>
      </w:r>
    </w:p>
    <w:p w14:paraId="7589E010" w14:textId="3A79EBAC" w:rsidR="00086E69" w:rsidRPr="005B5741" w:rsidRDefault="002911CF" w:rsidP="005B5741">
      <w:pPr>
        <w:shd w:val="clear" w:color="auto" w:fill="FFFFFF"/>
        <w:rPr>
          <w:rFonts w:eastAsiaTheme="minorHAnsi"/>
          <w:bCs w:val="0"/>
          <w:sz w:val="22"/>
          <w:szCs w:val="22"/>
          <w:lang w:eastAsia="en-US"/>
        </w:rPr>
      </w:pPr>
      <w:r w:rsidRPr="005B5741">
        <w:rPr>
          <w:rFonts w:eastAsiaTheme="minorHAnsi"/>
          <w:bCs w:val="0"/>
          <w:sz w:val="22"/>
          <w:szCs w:val="22"/>
          <w:lang w:eastAsia="en-US"/>
        </w:rPr>
        <w:t xml:space="preserve">- na zasadach i warunkach wynikających z RODO. </w:t>
      </w:r>
    </w:p>
    <w:p w14:paraId="453DE9D3" w14:textId="77777777" w:rsidR="00927E17" w:rsidRPr="005B5741" w:rsidRDefault="00927E17" w:rsidP="005B5741">
      <w:pPr>
        <w:shd w:val="clear" w:color="auto" w:fill="FFFFFF"/>
        <w:rPr>
          <w:b/>
          <w:color w:val="000000" w:themeColor="text1"/>
          <w:sz w:val="22"/>
          <w:szCs w:val="22"/>
        </w:rPr>
      </w:pPr>
    </w:p>
    <w:p w14:paraId="193C1E88" w14:textId="5BD78157" w:rsidR="00122318" w:rsidRPr="005B5741" w:rsidRDefault="00122318" w:rsidP="005B5741">
      <w:pPr>
        <w:shd w:val="clear" w:color="auto" w:fill="FFFFFF"/>
        <w:jc w:val="center"/>
        <w:rPr>
          <w:bCs w:val="0"/>
          <w:color w:val="000000" w:themeColor="text1"/>
          <w:sz w:val="22"/>
          <w:szCs w:val="22"/>
        </w:rPr>
      </w:pPr>
      <w:r w:rsidRPr="005B5741">
        <w:rPr>
          <w:b/>
          <w:color w:val="000000" w:themeColor="text1"/>
          <w:sz w:val="22"/>
          <w:szCs w:val="22"/>
        </w:rPr>
        <w:t>I</w:t>
      </w:r>
      <w:r w:rsidR="000563E9" w:rsidRPr="005B5741">
        <w:rPr>
          <w:b/>
          <w:color w:val="000000" w:themeColor="text1"/>
          <w:sz w:val="22"/>
          <w:szCs w:val="22"/>
        </w:rPr>
        <w:t>X</w:t>
      </w:r>
      <w:r w:rsidRPr="005B5741">
        <w:rPr>
          <w:b/>
          <w:color w:val="000000" w:themeColor="text1"/>
          <w:sz w:val="22"/>
          <w:szCs w:val="22"/>
        </w:rPr>
        <w:t>. PRAWO WNIESIENIA SKARGI DO ORGANU</w:t>
      </w:r>
      <w:r w:rsidRPr="005B5741">
        <w:rPr>
          <w:color w:val="000000" w:themeColor="text1"/>
          <w:sz w:val="22"/>
          <w:szCs w:val="22"/>
        </w:rPr>
        <w:t xml:space="preserve"> </w:t>
      </w:r>
      <w:r w:rsidRPr="005B5741">
        <w:rPr>
          <w:b/>
          <w:color w:val="000000" w:themeColor="text1"/>
          <w:sz w:val="22"/>
          <w:szCs w:val="22"/>
        </w:rPr>
        <w:t>NADZORCZEGO</w:t>
      </w:r>
    </w:p>
    <w:p w14:paraId="326BF5CA" w14:textId="568024E6" w:rsidR="00122318" w:rsidRPr="005B5741" w:rsidRDefault="00122318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lastRenderedPageBreak/>
        <w:t>Posiada Pani/Pan prawo wniesienia skargi do Prezesa Urzędu Ochrony Danych Osobowych, gdy uzasadnione jest, że Pana/Pani dane osobowe przetwarzane są przez administratora niezgodnie z</w:t>
      </w:r>
      <w:r w:rsidR="00086E69" w:rsidRPr="005B5741">
        <w:rPr>
          <w:bCs w:val="0"/>
          <w:color w:val="000000" w:themeColor="text1"/>
          <w:sz w:val="22"/>
          <w:szCs w:val="22"/>
        </w:rPr>
        <w:t> </w:t>
      </w:r>
      <w:r w:rsidRPr="005B5741">
        <w:rPr>
          <w:bCs w:val="0"/>
          <w:color w:val="000000" w:themeColor="text1"/>
          <w:sz w:val="22"/>
          <w:szCs w:val="22"/>
        </w:rPr>
        <w:t xml:space="preserve">przepisami </w:t>
      </w:r>
      <w:r w:rsidR="001042C5" w:rsidRPr="005B5741">
        <w:rPr>
          <w:bCs w:val="0"/>
          <w:color w:val="000000" w:themeColor="text1"/>
          <w:sz w:val="22"/>
          <w:szCs w:val="22"/>
        </w:rPr>
        <w:t>RODO.</w:t>
      </w:r>
    </w:p>
    <w:p w14:paraId="69315E3D" w14:textId="77777777" w:rsidR="00086E69" w:rsidRPr="005B5741" w:rsidRDefault="00086E69" w:rsidP="005B5741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</w:p>
    <w:p w14:paraId="72C10A91" w14:textId="4565B083" w:rsidR="00122318" w:rsidRPr="005B5741" w:rsidRDefault="00122318" w:rsidP="005B5741">
      <w:pPr>
        <w:shd w:val="clear" w:color="auto" w:fill="FFFFFF"/>
        <w:jc w:val="center"/>
        <w:rPr>
          <w:bCs w:val="0"/>
          <w:color w:val="000000" w:themeColor="text1"/>
          <w:sz w:val="22"/>
          <w:szCs w:val="22"/>
        </w:rPr>
      </w:pPr>
      <w:r w:rsidRPr="005B5741">
        <w:rPr>
          <w:b/>
          <w:color w:val="000000" w:themeColor="text1"/>
          <w:sz w:val="22"/>
          <w:szCs w:val="22"/>
        </w:rPr>
        <w:t>X. ZAUTOMATYZOWANE PODEJMOWANIE DECYZJI W TYM PROFILOWANIE</w:t>
      </w:r>
    </w:p>
    <w:p w14:paraId="72BF41C0" w14:textId="77777777" w:rsidR="00122318" w:rsidRPr="005B5741" w:rsidRDefault="00122318" w:rsidP="005B5741">
      <w:pPr>
        <w:shd w:val="clear" w:color="auto" w:fill="FFFFFF"/>
        <w:jc w:val="both"/>
        <w:rPr>
          <w:bCs w:val="0"/>
          <w:color w:val="000000" w:themeColor="text1"/>
          <w:sz w:val="22"/>
          <w:szCs w:val="22"/>
        </w:rPr>
      </w:pPr>
      <w:r w:rsidRPr="005B5741">
        <w:rPr>
          <w:bCs w:val="0"/>
          <w:color w:val="000000" w:themeColor="text1"/>
          <w:sz w:val="22"/>
          <w:szCs w:val="22"/>
        </w:rPr>
        <w:t>Pani/Pana dane osobowe nie będą przetwarzane w sposób zautomatyzowany, w tym w formie profilowania.</w:t>
      </w:r>
    </w:p>
    <w:p w14:paraId="669B4F7B" w14:textId="77777777" w:rsidR="00086E69" w:rsidRPr="005B5741" w:rsidRDefault="00086E69" w:rsidP="005B5741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</w:p>
    <w:p w14:paraId="2E4A644D" w14:textId="25F94365" w:rsidR="00122318" w:rsidRPr="005B5741" w:rsidRDefault="00122318" w:rsidP="005B5741">
      <w:pPr>
        <w:shd w:val="clear" w:color="auto" w:fill="FFFFFF"/>
        <w:jc w:val="center"/>
        <w:rPr>
          <w:bCs w:val="0"/>
          <w:color w:val="000000" w:themeColor="text1"/>
          <w:sz w:val="22"/>
          <w:szCs w:val="22"/>
        </w:rPr>
      </w:pPr>
      <w:r w:rsidRPr="005B5741">
        <w:rPr>
          <w:b/>
          <w:color w:val="000000" w:themeColor="text1"/>
          <w:sz w:val="22"/>
          <w:szCs w:val="22"/>
        </w:rPr>
        <w:t>X</w:t>
      </w:r>
      <w:r w:rsidR="000563E9" w:rsidRPr="005B5741">
        <w:rPr>
          <w:b/>
          <w:color w:val="000000" w:themeColor="text1"/>
          <w:sz w:val="22"/>
          <w:szCs w:val="22"/>
        </w:rPr>
        <w:t>I</w:t>
      </w:r>
      <w:r w:rsidRPr="005B5741">
        <w:rPr>
          <w:b/>
          <w:color w:val="000000" w:themeColor="text1"/>
          <w:sz w:val="22"/>
          <w:szCs w:val="22"/>
        </w:rPr>
        <w:t>. PRZEKAZYWANIE DANYCH OSOBOWYCH DO PAŃSTWA TRZECIEGO LUB ORGANIZACJI MIĘDZYNARODOWEJ</w:t>
      </w:r>
    </w:p>
    <w:p w14:paraId="76F6BA0E" w14:textId="77777777" w:rsidR="00122318" w:rsidRPr="005B5741" w:rsidRDefault="00122318" w:rsidP="005B5741">
      <w:pPr>
        <w:shd w:val="clear" w:color="auto" w:fill="FFFFFF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5B5741">
        <w:rPr>
          <w:bCs w:val="0"/>
          <w:color w:val="000000" w:themeColor="text1"/>
          <w:sz w:val="22"/>
          <w:szCs w:val="22"/>
        </w:rPr>
        <w:t>Pani/Pana dane osobowe nie będą przekazywane do państwa trzeciego lub organizacji międzynarodowej.</w:t>
      </w:r>
    </w:p>
    <w:p w14:paraId="19C79719" w14:textId="7FC9CC7B" w:rsidR="00FC2168" w:rsidRPr="005B5741" w:rsidRDefault="00FC2168" w:rsidP="005B5741">
      <w:pPr>
        <w:rPr>
          <w:sz w:val="22"/>
          <w:szCs w:val="22"/>
        </w:rPr>
      </w:pPr>
    </w:p>
    <w:p w14:paraId="7BB684D0" w14:textId="2CC1E698" w:rsidR="00D85536" w:rsidRPr="005B5741" w:rsidRDefault="00D85536" w:rsidP="005B5741">
      <w:pPr>
        <w:rPr>
          <w:sz w:val="22"/>
          <w:szCs w:val="22"/>
        </w:rPr>
      </w:pPr>
    </w:p>
    <w:p w14:paraId="25B826AB" w14:textId="24B0329C" w:rsidR="00123B82" w:rsidRPr="005B5741" w:rsidRDefault="00123B82" w:rsidP="005B5741">
      <w:pPr>
        <w:rPr>
          <w:sz w:val="22"/>
          <w:szCs w:val="22"/>
        </w:rPr>
      </w:pPr>
    </w:p>
    <w:p w14:paraId="16923EE6" w14:textId="0383C830" w:rsidR="00123B82" w:rsidRPr="005B5741" w:rsidRDefault="00123B82" w:rsidP="005B5741">
      <w:pPr>
        <w:rPr>
          <w:sz w:val="22"/>
          <w:szCs w:val="22"/>
        </w:rPr>
      </w:pPr>
    </w:p>
    <w:p w14:paraId="71A3899D" w14:textId="77777777" w:rsidR="00123B82" w:rsidRPr="005B5741" w:rsidRDefault="00123B82" w:rsidP="005B5741">
      <w:pPr>
        <w:rPr>
          <w:sz w:val="22"/>
          <w:szCs w:val="22"/>
        </w:rPr>
      </w:pPr>
    </w:p>
    <w:p w14:paraId="66CC6EC6" w14:textId="4BC29D43" w:rsidR="00D85536" w:rsidRPr="005B5741" w:rsidRDefault="00D85536" w:rsidP="005B5741">
      <w:pPr>
        <w:rPr>
          <w:sz w:val="22"/>
          <w:szCs w:val="22"/>
        </w:rPr>
      </w:pPr>
    </w:p>
    <w:p w14:paraId="6DE4C2A4" w14:textId="07707230" w:rsidR="00D85536" w:rsidRPr="005B5741" w:rsidRDefault="00D85536" w:rsidP="005B5741">
      <w:pPr>
        <w:rPr>
          <w:sz w:val="22"/>
          <w:szCs w:val="22"/>
        </w:rPr>
      </w:pPr>
    </w:p>
    <w:sectPr w:rsidR="00D85536" w:rsidRPr="005B5741" w:rsidSect="00927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D68FC"/>
    <w:multiLevelType w:val="hybridMultilevel"/>
    <w:tmpl w:val="BFB8A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11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68"/>
    <w:rsid w:val="0000298D"/>
    <w:rsid w:val="000563E9"/>
    <w:rsid w:val="00067CFE"/>
    <w:rsid w:val="000717C9"/>
    <w:rsid w:val="00086E69"/>
    <w:rsid w:val="000C0E78"/>
    <w:rsid w:val="000D71D9"/>
    <w:rsid w:val="001042C5"/>
    <w:rsid w:val="00122318"/>
    <w:rsid w:val="00123B82"/>
    <w:rsid w:val="0012790A"/>
    <w:rsid w:val="002911CF"/>
    <w:rsid w:val="00313FA6"/>
    <w:rsid w:val="0031748C"/>
    <w:rsid w:val="00333900"/>
    <w:rsid w:val="00450E4C"/>
    <w:rsid w:val="00452F98"/>
    <w:rsid w:val="00556F87"/>
    <w:rsid w:val="005A3719"/>
    <w:rsid w:val="005B5741"/>
    <w:rsid w:val="005B7FC7"/>
    <w:rsid w:val="005E06D1"/>
    <w:rsid w:val="005E1879"/>
    <w:rsid w:val="00671758"/>
    <w:rsid w:val="00793BF3"/>
    <w:rsid w:val="007979B2"/>
    <w:rsid w:val="007A382C"/>
    <w:rsid w:val="007A3D12"/>
    <w:rsid w:val="007B4BFE"/>
    <w:rsid w:val="007F7717"/>
    <w:rsid w:val="007F7F9B"/>
    <w:rsid w:val="008806E1"/>
    <w:rsid w:val="00927E17"/>
    <w:rsid w:val="00944F23"/>
    <w:rsid w:val="00973DAB"/>
    <w:rsid w:val="00A06CCD"/>
    <w:rsid w:val="00A31A2B"/>
    <w:rsid w:val="00A33770"/>
    <w:rsid w:val="00AF69BF"/>
    <w:rsid w:val="00B127DD"/>
    <w:rsid w:val="00B66DDC"/>
    <w:rsid w:val="00C041B4"/>
    <w:rsid w:val="00C17CBD"/>
    <w:rsid w:val="00D224E0"/>
    <w:rsid w:val="00D543A6"/>
    <w:rsid w:val="00D85536"/>
    <w:rsid w:val="00D90D37"/>
    <w:rsid w:val="00DB7A91"/>
    <w:rsid w:val="00E31CC0"/>
    <w:rsid w:val="00E84D84"/>
    <w:rsid w:val="00EF10A4"/>
    <w:rsid w:val="00F90D57"/>
    <w:rsid w:val="00FA2C90"/>
    <w:rsid w:val="00FA6C1C"/>
    <w:rsid w:val="00FC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7254"/>
  <w15:chartTrackingRefBased/>
  <w15:docId w15:val="{C6EBC8F7-2CC1-417B-AADA-60FECADF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31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31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85536"/>
    <w:pPr>
      <w:spacing w:before="100" w:beforeAutospacing="1" w:after="100" w:afterAutospacing="1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8</cp:revision>
  <cp:lastPrinted>2020-06-02T11:32:00Z</cp:lastPrinted>
  <dcterms:created xsi:type="dcterms:W3CDTF">2024-09-16T09:12:00Z</dcterms:created>
  <dcterms:modified xsi:type="dcterms:W3CDTF">2025-01-27T10:42:00Z</dcterms:modified>
</cp:coreProperties>
</file>